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C" w:rsidRPr="00E338D1" w:rsidRDefault="00BA537C" w:rsidP="00BA537C">
      <w:pPr>
        <w:jc w:val="both"/>
        <w:rPr>
          <w:rStyle w:val="Emphasis"/>
        </w:rPr>
      </w:pPr>
      <w:bookmarkStart w:id="0" w:name="_GoBack"/>
      <w:bookmarkEnd w:id="0"/>
    </w:p>
    <w:p w:rsidR="00BA537C" w:rsidRDefault="00BA537C" w:rsidP="00BA537C">
      <w:pPr>
        <w:pStyle w:val="Heading1"/>
        <w:bidi/>
        <w:rPr>
          <w:rtl/>
        </w:rPr>
      </w:pPr>
      <w:r>
        <w:rPr>
          <w:rFonts w:hint="cs"/>
          <w:rtl/>
        </w:rPr>
        <w:t>בס'ד דף עבודה בישעיה פרק מ</w:t>
      </w:r>
    </w:p>
    <w:p w:rsidR="00BA537C" w:rsidRDefault="00BA537C" w:rsidP="00BA537C">
      <w:pPr>
        <w:pStyle w:val="Heading1"/>
        <w:bidi/>
        <w:rPr>
          <w:rtl/>
        </w:rPr>
      </w:pPr>
      <w:r>
        <w:rPr>
          <w:rFonts w:hint="cs"/>
          <w:rtl/>
        </w:rPr>
        <w:t xml:space="preserve">איך יודעים שמשהו בא מה'? </w:t>
      </w:r>
      <w:r>
        <w:rPr>
          <w:rtl/>
        </w:rPr>
        <w:t>–</w:t>
      </w:r>
      <w:r>
        <w:rPr>
          <w:rFonts w:hint="cs"/>
          <w:rtl/>
        </w:rPr>
        <w:t xml:space="preserve"> לדוגמא, איך שלמה המלך ידע שה' הסכים עם בית המקדש ששלמה בנה?</w:t>
      </w:r>
    </w:p>
    <w:p w:rsidR="00BA537C" w:rsidRDefault="00BA537C" w:rsidP="00BA537C">
      <w:pPr>
        <w:bidi/>
        <w:rPr>
          <w:rtl/>
        </w:rPr>
      </w:pPr>
    </w:p>
    <w:p w:rsidR="00BA537C" w:rsidRDefault="00BA537C" w:rsidP="00BA537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במלכים א, פרק ח , פס' ב-ג, מסופר על הכהנים ששמו את ארון ה' בתוך קודש הקדשים החדש בבית המקדש. קרא את פסוקים י-יא באותו פרק. איך ראו הכהנים והעם שה' הסכים עם בית המקדש? ________________________________________________________________________________________________________________________________________________________________________________________________</w:t>
      </w:r>
    </w:p>
    <w:p w:rsidR="00BA537C" w:rsidRDefault="00BA537C" w:rsidP="00BA537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בית המקדש שבנה שלמה חרב. יחזקאל הנביא ניבא על בית המקדש החדש שיבָּנה, והוא תיאר איך ה' יַראה שהוא מסכים עם הבנין. קרא את יחזקאל פרק מג, פס' ד-ה </w:t>
      </w:r>
      <w:r>
        <w:rPr>
          <w:rtl/>
        </w:rPr>
        <w:t>–</w:t>
      </w:r>
      <w:r>
        <w:rPr>
          <w:rFonts w:hint="cs"/>
          <w:rtl/>
        </w:rPr>
        <w:t xml:space="preserve"> איך ה' מַראה שהוא מסכים עם הבנין?</w:t>
      </w:r>
    </w:p>
    <w:p w:rsidR="00BA537C" w:rsidRDefault="00BA537C" w:rsidP="00BA537C">
      <w:pPr>
        <w:pStyle w:val="ListParagraph"/>
        <w:bidi/>
      </w:pPr>
    </w:p>
    <w:p w:rsidR="00BA537C" w:rsidRDefault="00BA537C" w:rsidP="00BA537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ספר מלכים מתאר איך נראה חנוכת בית המקדש הראשון </w:t>
      </w:r>
    </w:p>
    <w:p w:rsidR="00BA537C" w:rsidRDefault="00BA537C" w:rsidP="00BA537C">
      <w:pPr>
        <w:pStyle w:val="ListParagraph"/>
        <w:rPr>
          <w:rtl/>
        </w:rPr>
      </w:pP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 xml:space="preserve">יחזקאל מתאר איך יראה חנוכת בית המקדש השני  - בעתיד. </w:t>
      </w: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 xml:space="preserve">מה משותף לשני התיאורים? _________________    ______________________. </w:t>
      </w:r>
    </w:p>
    <w:p w:rsidR="00BA537C" w:rsidRDefault="00BA537C" w:rsidP="00BA537C">
      <w:pPr>
        <w:bidi/>
        <w:rPr>
          <w:rtl/>
        </w:rPr>
      </w:pPr>
    </w:p>
    <w:p w:rsidR="00BA537C" w:rsidRDefault="00BA537C" w:rsidP="00BA537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בישעיה פרק מ, הבעיה היא: איך אפשר להראות לעם שה' מסכים עם הצהרת כורש, שה' רוצה שהעם יחזור לירושלים? </w:t>
      </w:r>
    </w:p>
    <w:p w:rsidR="00BA537C" w:rsidRDefault="00BA537C" w:rsidP="00BA537C">
      <w:pPr>
        <w:pStyle w:val="ListParagraph"/>
        <w:bidi/>
      </w:pPr>
      <w:r>
        <w:rPr>
          <w:rFonts w:hint="cs"/>
          <w:rtl/>
        </w:rPr>
        <w:t xml:space="preserve">קרא את ישעיה פרק מ, פס' ה, והסבר </w:t>
      </w:r>
      <w:r>
        <w:rPr>
          <w:rtl/>
        </w:rPr>
        <w:t>–</w:t>
      </w:r>
      <w:r>
        <w:rPr>
          <w:rFonts w:hint="cs"/>
          <w:rtl/>
        </w:rPr>
        <w:t xml:space="preserve"> מה מופיע באותו פסוק הדומה לתיאורים במלכים וביחזקאל? (נגלה=נראה)______________________________________________________________________________________________________________________</w:t>
      </w:r>
    </w:p>
    <w:p w:rsidR="00BA537C" w:rsidRDefault="00BA537C" w:rsidP="00BA537C">
      <w:pPr>
        <w:pStyle w:val="Heading3"/>
        <w:bidi/>
        <w:jc w:val="center"/>
      </w:pPr>
      <w:r>
        <w:rPr>
          <w:rFonts w:hint="cs"/>
        </w:rPr>
        <w:t>STOP</w:t>
      </w:r>
    </w:p>
    <w:p w:rsidR="00BA537C" w:rsidRDefault="00BA537C" w:rsidP="00BA537C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BA537C" w:rsidRDefault="00BA537C" w:rsidP="00BA537C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lastRenderedPageBreak/>
        <w:t>שכתב את פס' ו בצורת דיאלוג:</w:t>
      </w:r>
    </w:p>
    <w:p w:rsidR="00BA537C" w:rsidRDefault="00BA537C" w:rsidP="00BA537C">
      <w:pPr>
        <w:bidi/>
        <w:ind w:left="360"/>
        <w:rPr>
          <w:rtl/>
        </w:rPr>
      </w:pPr>
      <w:r>
        <w:rPr>
          <w:rFonts w:hint="cs"/>
          <w:rtl/>
        </w:rPr>
        <w:t>קול אומר: _______</w:t>
      </w:r>
    </w:p>
    <w:p w:rsidR="00BA537C" w:rsidRDefault="00BA537C" w:rsidP="00BA537C">
      <w:pPr>
        <w:bidi/>
        <w:ind w:left="360"/>
        <w:rPr>
          <w:rtl/>
        </w:rPr>
      </w:pPr>
      <w:r>
        <w:rPr>
          <w:rFonts w:hint="cs"/>
          <w:rtl/>
        </w:rPr>
        <w:t>הנביא אומר:__________</w:t>
      </w:r>
    </w:p>
    <w:p w:rsidR="00BA537C" w:rsidRDefault="00BA537C" w:rsidP="00BA537C">
      <w:pPr>
        <w:bidi/>
        <w:ind w:left="360"/>
        <w:rPr>
          <w:rtl/>
        </w:rPr>
      </w:pPr>
      <w:r>
        <w:rPr>
          <w:rFonts w:hint="cs"/>
          <w:rtl/>
        </w:rPr>
        <w:t>הקול אומר: ________________________________________________</w:t>
      </w:r>
    </w:p>
    <w:p w:rsidR="00BA537C" w:rsidRDefault="00BA537C" w:rsidP="00BA537C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אוצר מלים: </w:t>
      </w:r>
      <w:r>
        <w:rPr>
          <w:rtl/>
        </w:rPr>
        <w:t>–</w:t>
      </w:r>
      <w:r>
        <w:rPr>
          <w:rFonts w:hint="cs"/>
          <w:rtl/>
        </w:rPr>
        <w:t xml:space="preserve"> בשר = אנשים </w:t>
      </w:r>
      <w:r>
        <w:rPr>
          <w:rFonts w:hint="cs"/>
          <w:rtl/>
        </w:rPr>
        <w:tab/>
        <w:t>חציר=</w:t>
      </w:r>
      <w:r>
        <w:t>straw</w:t>
      </w:r>
      <w:r>
        <w:tab/>
      </w:r>
      <w:r>
        <w:tab/>
      </w:r>
      <w:r>
        <w:rPr>
          <w:rFonts w:hint="cs"/>
          <w:rtl/>
        </w:rPr>
        <w:t>ציץ=עיין בבמדבר פרק יז, פס' כג.</w:t>
      </w:r>
    </w:p>
    <w:p w:rsidR="00BA537C" w:rsidRDefault="00BA537C" w:rsidP="00BA537C">
      <w:pPr>
        <w:pStyle w:val="ListParagraph"/>
        <w:bidi/>
        <w:rPr>
          <w:rtl/>
        </w:rPr>
      </w:pP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>ה"קול" מדמה (</w:t>
      </w:r>
      <w:r>
        <w:t>compares</w:t>
      </w:r>
      <w:r>
        <w:rPr>
          <w:rFonts w:hint="cs"/>
          <w:rtl/>
        </w:rPr>
        <w:t>)</w:t>
      </w:r>
      <w:r>
        <w:t xml:space="preserve"> </w:t>
      </w:r>
      <w:r>
        <w:rPr>
          <w:rFonts w:hint="cs"/>
          <w:rtl/>
        </w:rPr>
        <w:t xml:space="preserve"> את בני האדם ל________________ ואת מעשיהם ל_________. </w:t>
      </w:r>
    </w:p>
    <w:p w:rsidR="00BA537C" w:rsidRDefault="00BA537C" w:rsidP="00BA537C">
      <w:pPr>
        <w:pStyle w:val="ListParagraph"/>
        <w:bidi/>
        <w:rPr>
          <w:rtl/>
        </w:rPr>
      </w:pP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>לכמה זמן קיים חציר? פרח?_______________</w:t>
      </w: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>כמה זמן קיים אדם? ___________________</w:t>
      </w: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>מה משותף ביניהם? ________________________________________</w:t>
      </w:r>
    </w:p>
    <w:p w:rsidR="00BA537C" w:rsidRDefault="00BA537C" w:rsidP="00BA537C">
      <w:pPr>
        <w:pStyle w:val="ListParagraph"/>
        <w:bidi/>
        <w:rPr>
          <w:rtl/>
        </w:rPr>
      </w:pPr>
    </w:p>
    <w:p w:rsidR="00BA537C" w:rsidRDefault="00BA537C" w:rsidP="00BA537C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קרא את פס' ז. נבל=יבש. מדוע הפרח מתיבש? ________________________________</w:t>
      </w: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>מדוע האדם "מתיבש" ומת, לפי הדימוי הזה? _________________________________</w:t>
      </w:r>
    </w:p>
    <w:p w:rsidR="00BA537C" w:rsidRDefault="00BA537C" w:rsidP="00BA537C">
      <w:pPr>
        <w:pStyle w:val="ListParagraph"/>
        <w:bidi/>
        <w:rPr>
          <w:rtl/>
        </w:rPr>
      </w:pPr>
    </w:p>
    <w:p w:rsidR="00BA537C" w:rsidRPr="00F44616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>גם האדם, וגם הפרח הם: _____________ (מילה אחת!)</w:t>
      </w:r>
    </w:p>
    <w:p w:rsidR="00BA537C" w:rsidRDefault="00BA537C" w:rsidP="00BA537C">
      <w:pPr>
        <w:bidi/>
        <w:rPr>
          <w:rtl/>
        </w:rPr>
      </w:pPr>
    </w:p>
    <w:p w:rsidR="00BA537C" w:rsidRDefault="00BA537C" w:rsidP="00BA537C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לפי פס' ח, מה הדבר היחיד שאיננו דומה לפרח ולאדם?____________________</w:t>
      </w:r>
    </w:p>
    <w:p w:rsidR="00BA537C" w:rsidRDefault="00BA537C" w:rsidP="00BA537C">
      <w:pPr>
        <w:pStyle w:val="ListParagraph"/>
        <w:bidi/>
        <w:rPr>
          <w:rtl/>
        </w:rPr>
      </w:pPr>
      <w:r>
        <w:rPr>
          <w:rFonts w:hint="cs"/>
          <w:rtl/>
        </w:rPr>
        <w:t>מדוע?______________________________________________</w:t>
      </w:r>
    </w:p>
    <w:p w:rsidR="00BA537C" w:rsidRDefault="00BA537C" w:rsidP="00BA537C">
      <w:pPr>
        <w:pStyle w:val="ListParagraph"/>
        <w:bidi/>
        <w:rPr>
          <w:rtl/>
        </w:rPr>
      </w:pPr>
    </w:p>
    <w:p w:rsidR="00BA537C" w:rsidRDefault="00BA537C" w:rsidP="00BA537C">
      <w:pPr>
        <w:pStyle w:val="ListParagraph"/>
        <w:bidi/>
      </w:pPr>
      <w:r>
        <w:rPr>
          <w:rFonts w:hint="cs"/>
          <w:rtl/>
        </w:rPr>
        <w:t xml:space="preserve">הנה קטע קצר מתוך הספר </w:t>
      </w:r>
      <w:r w:rsidRPr="00943157">
        <w:rPr>
          <w:i/>
          <w:iCs/>
        </w:rPr>
        <w:t xml:space="preserve"> The Little Prince, </w:t>
      </w:r>
      <w:r>
        <w:t>by Antoine de Saint-Exupery</w:t>
      </w:r>
    </w:p>
    <w:p w:rsidR="00BA537C" w:rsidRPr="00943157" w:rsidRDefault="00BA537C" w:rsidP="00BA537C">
      <w:pPr>
        <w:pStyle w:val="NormalWeb"/>
      </w:pPr>
      <w:r w:rsidRPr="00943157">
        <w:t>"I have also a flower."</w:t>
      </w:r>
    </w:p>
    <w:p w:rsidR="00BA537C" w:rsidRPr="00943157" w:rsidRDefault="00BA537C" w:rsidP="00BA537C">
      <w:pPr>
        <w:pStyle w:val="NormalWeb"/>
      </w:pPr>
      <w:r w:rsidRPr="00943157">
        <w:t>"We do not record flowers," said the geographer.</w:t>
      </w:r>
    </w:p>
    <w:p w:rsidR="00BA537C" w:rsidRPr="00943157" w:rsidRDefault="00BA537C" w:rsidP="00BA537C">
      <w:pPr>
        <w:pStyle w:val="NormalWeb"/>
      </w:pPr>
      <w:r w:rsidRPr="00943157">
        <w:t>"Why is that? The flower is the most beautiful thing on my planet!"</w:t>
      </w:r>
    </w:p>
    <w:p w:rsidR="00BA537C" w:rsidRPr="00943157" w:rsidRDefault="00BA537C" w:rsidP="00BA537C">
      <w:pPr>
        <w:pStyle w:val="NormalWeb"/>
      </w:pPr>
      <w:r w:rsidRPr="00943157">
        <w:t>"We do not record them," said the geographer, "because they are ephemeral."</w:t>
      </w:r>
    </w:p>
    <w:p w:rsidR="00BA537C" w:rsidRPr="00943157" w:rsidRDefault="00BA537C" w:rsidP="00BA537C">
      <w:pPr>
        <w:pStyle w:val="NormalWeb"/>
      </w:pPr>
      <w:r w:rsidRPr="00943157">
        <w:t>"What does that mean-- 'ephemeral'?"</w:t>
      </w:r>
    </w:p>
    <w:p w:rsidR="00BA537C" w:rsidRPr="00943157" w:rsidRDefault="00BA537C" w:rsidP="00BA537C">
      <w:pPr>
        <w:pStyle w:val="NormalWeb"/>
      </w:pPr>
      <w:r w:rsidRPr="00943157">
        <w:t>"Geographies," said the geographer, "</w:t>
      </w:r>
      <w:r>
        <w:t>…</w:t>
      </w:r>
      <w:r w:rsidRPr="00943157">
        <w:t xml:space="preserve"> never become old-fashioned. It is very rarely that a mountain changes its position. It is very rarely that an ocean empties itself of its waters. We write of eternal thing</w:t>
      </w:r>
      <w:r>
        <w:t>s.”</w:t>
      </w:r>
    </w:p>
    <w:p w:rsidR="00BA537C" w:rsidRDefault="00BA537C" w:rsidP="00BA537C">
      <w:pPr>
        <w:pStyle w:val="NormalWeb"/>
      </w:pPr>
      <w:r>
        <w:t>….</w:t>
      </w:r>
    </w:p>
    <w:p w:rsidR="00BA537C" w:rsidRPr="00943157" w:rsidRDefault="00BA537C" w:rsidP="00BA537C">
      <w:pPr>
        <w:pStyle w:val="NormalWeb"/>
      </w:pPr>
      <w:r w:rsidRPr="00943157">
        <w:t>"But what does that mean-- 'ephemeral'?" repeated the little prince, who never in his life had let go of a question, once he had asked it.</w:t>
      </w:r>
    </w:p>
    <w:p w:rsidR="00BA537C" w:rsidRPr="00943157" w:rsidRDefault="00BA537C" w:rsidP="00BA537C">
      <w:pPr>
        <w:pStyle w:val="NormalWeb"/>
      </w:pPr>
      <w:r w:rsidRPr="00943157">
        <w:t>"It means, 'which is in danger of speedy disappearance.'"</w:t>
      </w:r>
    </w:p>
    <w:p w:rsidR="00BA537C" w:rsidRPr="00943157" w:rsidRDefault="00BA537C" w:rsidP="00BA537C">
      <w:pPr>
        <w:pStyle w:val="NormalWeb"/>
      </w:pPr>
      <w:r w:rsidRPr="00943157">
        <w:t>"Is my flower in danger of speedy disappearance?"</w:t>
      </w:r>
    </w:p>
    <w:p w:rsidR="00DC225C" w:rsidRDefault="00BA537C" w:rsidP="008F58EF">
      <w:pPr>
        <w:pStyle w:val="NormalWeb"/>
      </w:pPr>
      <w:r w:rsidRPr="00943157">
        <w:t>"Certainly it is."</w:t>
      </w:r>
    </w:p>
    <w:sectPr w:rsidR="00DC225C" w:rsidSect="00BA5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8B0"/>
    <w:multiLevelType w:val="hybridMultilevel"/>
    <w:tmpl w:val="B96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7C6E"/>
    <w:multiLevelType w:val="hybridMultilevel"/>
    <w:tmpl w:val="16B6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dgnword-docGUID" w:val="{55BEC0CD-4A1D-4019-A590-6601C0ADDCD0}"/>
    <w:docVar w:name="dgnword-eventsink" w:val="65966240"/>
  </w:docVars>
  <w:rsids>
    <w:rsidRoot w:val="00BA537C"/>
    <w:rsid w:val="00546600"/>
    <w:rsid w:val="008F58EF"/>
    <w:rsid w:val="00BA537C"/>
    <w:rsid w:val="00D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C"/>
  </w:style>
  <w:style w:type="paragraph" w:styleId="Heading1">
    <w:name w:val="heading 1"/>
    <w:basedOn w:val="Normal"/>
    <w:next w:val="Normal"/>
    <w:link w:val="Heading1Char"/>
    <w:uiPriority w:val="9"/>
    <w:qFormat/>
    <w:rsid w:val="00BA5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53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A537C"/>
    <w:pPr>
      <w:ind w:left="720"/>
      <w:contextualSpacing/>
    </w:pPr>
  </w:style>
  <w:style w:type="character" w:styleId="Emphasis">
    <w:name w:val="Emphasis"/>
    <w:basedOn w:val="DefaultParagraphFont"/>
    <w:qFormat/>
    <w:rsid w:val="00BA537C"/>
    <w:rPr>
      <w:i/>
      <w:iCs/>
    </w:rPr>
  </w:style>
  <w:style w:type="paragraph" w:styleId="NormalWeb">
    <w:name w:val="Normal (Web)"/>
    <w:basedOn w:val="Normal"/>
    <w:uiPriority w:val="99"/>
    <w:unhideWhenUsed/>
    <w:rsid w:val="00B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Shawn-Zelig Aster</dc:creator>
  <cp:lastModifiedBy>Ricky Hidary</cp:lastModifiedBy>
  <cp:revision>4</cp:revision>
  <cp:lastPrinted>2012-08-03T15:43:00Z</cp:lastPrinted>
  <dcterms:created xsi:type="dcterms:W3CDTF">2012-08-03T02:36:00Z</dcterms:created>
  <dcterms:modified xsi:type="dcterms:W3CDTF">2012-08-03T15:43:00Z</dcterms:modified>
</cp:coreProperties>
</file>